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 I G J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Nr.8032, datë 16.11.1995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 SHERBIMIN E TRANSFUZIONIT DHE KONTROLLIN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E GJAKUT, PRODUKTEVE TE TIJ DHE TRANSPLANTIMEVE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mbështetje të nenit 16 të ligjit nr.7491, datë 29.4.1991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"Për dispozitat kryesore kushtetuese", me propozimin e Këshillit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Ministrave,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 POPULLOR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REPUBLIKES SE SHQIPERISE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 E N D O S I: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DISPOZITA TE PERGJITHSHME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 ka për qëllim garantimin e sigurisë për të gjitha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manipulimet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që lidhen me gjakun, produktet e tij dhe transplantet.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 zbatohet për të gjitha manipulimet e gjakut,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produkteve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qëndrueshme të tij dhe transplantet.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 nuk zbatohet për: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fabrikimin</w:t>
      </w:r>
      <w:proofErr w:type="gramEnd"/>
      <w:r>
        <w:rPr>
          <w:rFonts w:ascii="Verdana" w:hAnsi="Verdana"/>
          <w:color w:val="000000"/>
          <w:sz w:val="17"/>
          <w:szCs w:val="17"/>
        </w:rPr>
        <w:t>, shpërndarjen, magazinimin dhe regjistrimin 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produkteve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qëndrueshme të gjakut;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gjakun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produktet e tij që nuk destinohen për përdorim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njerëzit.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kuptim të këtij ligji: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gjak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është gjaku i njeriut;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produkte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gjakut janë produkte që kanë si bazë gjakun;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c) </w:t>
      </w:r>
      <w:proofErr w:type="gramStart"/>
      <w:r>
        <w:rPr>
          <w:rFonts w:ascii="Verdana" w:hAnsi="Verdana"/>
          <w:color w:val="000000"/>
          <w:sz w:val="17"/>
          <w:szCs w:val="17"/>
        </w:rPr>
        <w:t>produkte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paqëndrueshme gjaku janë produktet që përftohen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direkt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nga gjaku i njeriut ose pas disa fazave të fabrikimit dhe që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ndryshojnë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me shpejtësi, pavarësisht nga veprimet e jashtme (p.sh.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përgatitja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qelizore ose plazma);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ç) </w:t>
      </w:r>
      <w:proofErr w:type="gramStart"/>
      <w:r>
        <w:rPr>
          <w:rFonts w:ascii="Verdana" w:hAnsi="Verdana"/>
          <w:color w:val="000000"/>
          <w:sz w:val="17"/>
          <w:szCs w:val="17"/>
        </w:rPr>
        <w:t>produkte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qëndrueshme gjaku janë produktet e përftuara në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mënyrë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industriale me disa faza fabrikimi dhe me konservim të gjatë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(</w:t>
      </w:r>
      <w:proofErr w:type="gramStart"/>
      <w:r>
        <w:rPr>
          <w:rFonts w:ascii="Verdana" w:hAnsi="Verdana"/>
          <w:color w:val="000000"/>
          <w:sz w:val="17"/>
          <w:szCs w:val="17"/>
        </w:rPr>
        <w:t>p.sh</w:t>
      </w:r>
      <w:proofErr w:type="gramEnd"/>
      <w:r>
        <w:rPr>
          <w:rFonts w:ascii="Verdana" w:hAnsi="Verdana"/>
          <w:color w:val="000000"/>
          <w:sz w:val="17"/>
          <w:szCs w:val="17"/>
        </w:rPr>
        <w:t>. preparatet e koagulimit, albuminës dhe imunoglobulinat);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d) </w:t>
      </w:r>
      <w:proofErr w:type="gramStart"/>
      <w:r>
        <w:rPr>
          <w:rFonts w:ascii="Verdana" w:hAnsi="Verdana"/>
          <w:color w:val="000000"/>
          <w:sz w:val="17"/>
          <w:szCs w:val="17"/>
        </w:rPr>
        <w:t>transplante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janë organe, qeliza dhe inde me origjinë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njerëzore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ose shtazore të destinuara për tþu transferuar te njeriu;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</w:t>
      </w:r>
      <w:proofErr w:type="gramEnd"/>
      <w:r>
        <w:rPr>
          <w:rFonts w:ascii="Verdana" w:hAnsi="Verdana"/>
          <w:color w:val="000000"/>
          <w:sz w:val="17"/>
          <w:szCs w:val="17"/>
        </w:rPr>
        <w:t>) manipulim janë çdo lloj veprimtarie në lidhje me gjakun,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produktet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gjakut dhe transplantimet, si marrja, fabrikimi,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përgatitja</w:t>
      </w:r>
      <w:proofErr w:type="gramEnd"/>
      <w:r>
        <w:rPr>
          <w:rFonts w:ascii="Verdana" w:hAnsi="Verdana"/>
          <w:color w:val="000000"/>
          <w:sz w:val="17"/>
          <w:szCs w:val="17"/>
        </w:rPr>
        <w:t>, importimi, eksportimi, magazinimi, transfuzioni dhe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tregtimi</w:t>
      </w:r>
      <w:proofErr w:type="gramEnd"/>
      <w:r>
        <w:rPr>
          <w:rFonts w:ascii="Verdana" w:hAnsi="Verdana"/>
          <w:color w:val="000000"/>
          <w:sz w:val="17"/>
          <w:szCs w:val="17"/>
        </w:rPr>
        <w:t>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e) </w:t>
      </w:r>
      <w:proofErr w:type="gramStart"/>
      <w:r>
        <w:rPr>
          <w:rFonts w:ascii="Verdana" w:hAnsi="Verdana"/>
          <w:color w:val="000000"/>
          <w:sz w:val="17"/>
          <w:szCs w:val="17"/>
        </w:rPr>
        <w:t>transfuzion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është administrimi i gjakut ose produkteve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paqëndrueshme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gjakut në persona që kanë dhënë gjak (transfuzion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gjakun e vet), ose në persona të ndryshëm nga ata që kanë dhënë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gjak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(transfuzion i gjakut në të tretë).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4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Të gjithë personat që manipulojnë gjakun, produktet e gjakut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transplantet duhet të marrin të gjitha masat për të mos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rrezikuar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shëndetin e njerëzve që japin ose marrin këto produkte.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II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ORGANIZIMI I STRUKTURAVE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5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Ministria e Shëndetësisë dhe e Mbrojtjes së Mjedisit është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organi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shtetëror që autorizon dhe kontrollon organet që merren me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manipulimin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gjakut, produkteve të tij dhe transplanteve.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Ministri i Shëndetësisë dhe i Mbrojtjes së Mjedisit miraton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përbërjen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funksionimin e Komitetit Kombëtar të Gjakut, i cili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është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organ konsultativ teknik e shkencor.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6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Qendra Kombëtare e Transfuzionit të Gjakut drejton dhe ka në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varësi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teknike dhe administrative qendrat e transfuzionit të gjakut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rrethe.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7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Qendrat e transfuzionit të gjakut në rrethe kanë për detyrë: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rekrutojnë dhuruesit e gjakut;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pyesin dhe të ekzaminojnë dhuruesit sipas kërkesave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akteve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ligjore e nënligjore;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marrin gjak nga dhuruesit;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furnizojnë me gjak dhe produkte të tij qendrat spitalore;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hartojnë dhe të ruajnë dokumentacionin e nevojshëm për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gjitha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procedurat e kryera;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sigurojnë përgatitjen e gjakut të konservuar dhe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produkteve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tij;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administrojnë bankat e gjakut.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8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Ministria e Shëndetësisë dhe Mbrojtjes së Mjedisit, me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strukturat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organizative të saj nga qendra në bazë, përgjigjet për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plotësimin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nevojave që kanë Forcat e Armatosura për gjak dhe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produkte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tij në kohë paqeje dhe në kohë të veçantë.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Ministri i Mbrojtjes dhe ministri i Shëndetësisë dhe 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Mbrojtjes së Mjedisit miratojnë rregulloren e përbashkët për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manipulimet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me gjakun dhe produktet e tij në Forcat e Armatosura.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Ministri i Mbrojtjes dhe ministri i Shëndetësisë dhe Mbrojtjes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Mjedisit miratojnë rregulloren e përbashkët për manipulimet me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gjakun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produktet e tij në shërbimin e transfuzionit të Forcave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Armatosura.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9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Shoqatat e dhuruesve vullnetarë të gjakut ndihmojnë organet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përkatëse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zbatimin e dispozitave të këtij ligji, me qëllim që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mbrojnë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dhuruesit e gjakut dhe të përmirësojnë shërbimin 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shkallë vendi.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10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Trajtimi i dhuruesve rregullohet me akte nënligjore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vendosura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nga Qeveria.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III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MANIPULIMI I GJA KUT DHE PRODUKTEVE TE TIJ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11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Të gjithë personat që kryejnë veprimtaritë e mëposhtme pajisen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autorizimin përkatës të Ministrisë së Shëndetësisë dhe Mbrojtjes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Mjedisit: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marrje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gjakut me qëllim transfuzioni ose dhënie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tretëve</w:t>
      </w:r>
      <w:proofErr w:type="gramEnd"/>
      <w:r>
        <w:rPr>
          <w:rFonts w:ascii="Verdana" w:hAnsi="Verdana"/>
          <w:color w:val="000000"/>
          <w:sz w:val="17"/>
          <w:szCs w:val="17"/>
        </w:rPr>
        <w:t>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marrje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gjakut me qëllim fabrikimi të produkteve të gjakut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ose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tþua dhënë të tretëve për këtë qëllim;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c) </w:t>
      </w:r>
      <w:proofErr w:type="gramStart"/>
      <w:r>
        <w:rPr>
          <w:rFonts w:ascii="Verdana" w:hAnsi="Verdana"/>
          <w:color w:val="000000"/>
          <w:sz w:val="17"/>
          <w:szCs w:val="17"/>
        </w:rPr>
        <w:t>fabrikim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produkteve të paqëndrueshme të gjakut;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ç) </w:t>
      </w:r>
      <w:proofErr w:type="gramStart"/>
      <w:r>
        <w:rPr>
          <w:rFonts w:ascii="Verdana" w:hAnsi="Verdana"/>
          <w:color w:val="000000"/>
          <w:sz w:val="17"/>
          <w:szCs w:val="17"/>
        </w:rPr>
        <w:t>magazinim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produkteve të paqëndrueshme të gjakut;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d) </w:t>
      </w:r>
      <w:proofErr w:type="gramStart"/>
      <w:r>
        <w:rPr>
          <w:rFonts w:ascii="Verdana" w:hAnsi="Verdana"/>
          <w:color w:val="000000"/>
          <w:sz w:val="17"/>
          <w:szCs w:val="17"/>
        </w:rPr>
        <w:t>importim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gjakut ose produkteve të tij;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</w:t>
      </w:r>
      <w:proofErr w:type="gramEnd"/>
      <w:r>
        <w:rPr>
          <w:rFonts w:ascii="Verdana" w:hAnsi="Verdana"/>
          <w:color w:val="000000"/>
          <w:sz w:val="17"/>
          <w:szCs w:val="17"/>
        </w:rPr>
        <w:t>) eksportim i gjakut ose produkteve të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Autorizimi lëshohet në rast se plotësohen kushtet 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lastRenderedPageBreak/>
        <w:t>kualifikimit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profesional, kushtet e përshtatshme të manipulimit dhe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cilësia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farmaceutike.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12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Lejohet vetëm importimi i produkteve të qëndrueshme të gjakut.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çdo importim të produkteve të qëndrueshme të gjakut kërkohet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një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autorizim i veçantë. Vendosja në ruajtje në një magazinë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doganore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konsiderohet importim.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raste situatash të jashtëzakonshme, ministri i Shëndetësisë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Mbrojtjes së Mjedisit autorizon importimin e gjakut dhe/ose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produkteve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paqëndrueshme të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13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Personi që ka autorizimin kontrollon me anë të pyetjeve,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ekzaminimeve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mjekësore dhe testeve nëse dhuruesi është 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përshtatshëm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të dhënë gjak.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14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Dhuruesit përjashtohen nga dhënia e gjakut në rast se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shëndeti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dhuruesit dëmtohet nga dhënia e gjakut;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gjaku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mund të transmeojë agjentë patogjenë te personat që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do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ta marrin atë.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15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Gjaku ruhet dhe produktet e paqëndrueshme të tij të fabrikohen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përputhje me rregullat teknike e mjekësore të përcaktuara për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këtë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qëllim.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16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Gjaku i marrë ekzaminohet për të evidencuar praninë ose </w:t>
      </w:r>
      <w:proofErr w:type="gramStart"/>
      <w:r>
        <w:rPr>
          <w:rFonts w:ascii="Verdana" w:hAnsi="Verdana"/>
          <w:color w:val="000000"/>
          <w:sz w:val="17"/>
          <w:szCs w:val="17"/>
        </w:rPr>
        <w:t>jo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agjentëve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patogjenë.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Ministria e Shëndetësisë dhe Mbrojtjes së Mjedisit miraton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lastRenderedPageBreak/>
        <w:t>ekzaminimet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që duhen kryer.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17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Gjaku që </w:t>
      </w:r>
      <w:proofErr w:type="gramStart"/>
      <w:r>
        <w:rPr>
          <w:rFonts w:ascii="Verdana" w:hAnsi="Verdana"/>
          <w:color w:val="000000"/>
          <w:sz w:val="17"/>
          <w:szCs w:val="17"/>
        </w:rPr>
        <w:t>del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pozitiv nga ekzaminimet, nuk duhet të përdoret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transfuzion ose për fabrikim të produkteve të gjakut.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Personi që kryen marrjen e gjakut duhet të informojë menjëherë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dhuruesin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rezultatet e ekzaminimeve.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Informimi i dhuruesve që rezultojnë seropozitivë për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infeksionin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HIV/AIDS bëhet nga personat e caktuar për këtë qëllim.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18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Gjaku, produktet e paqëndrueshme të tij dhe kampionet 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analizave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etiketohen në mënyrë të tillë që të jenë të identifikuar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çdo kohë.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19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Personi i pajisur me autorizim duhet të regjistrojë të gjitha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veprimet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rëndësishme për sigurinë e shëndetit, si marrjen 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gjakut</w:t>
      </w:r>
      <w:proofErr w:type="gramEnd"/>
      <w:r>
        <w:rPr>
          <w:rFonts w:ascii="Verdana" w:hAnsi="Verdana"/>
          <w:color w:val="000000"/>
          <w:sz w:val="17"/>
          <w:szCs w:val="17"/>
        </w:rPr>
        <w:t>, kontrollin, shpërndarjen, ruajtjen, dhënien e tij,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eliminimin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gjakut të infektuar ose produkteve të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çdo marrje gjaku duhet të regjistrohen: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data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marrjes së gjakut, identiteti dhe datëlindja 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dhuruesit</w:t>
      </w:r>
      <w:proofErr w:type="gramEnd"/>
      <w:r>
        <w:rPr>
          <w:rFonts w:ascii="Verdana" w:hAnsi="Verdana"/>
          <w:color w:val="000000"/>
          <w:sz w:val="17"/>
          <w:szCs w:val="17"/>
        </w:rPr>
        <w:t>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rezultatet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testimeve serologjike dhe interpretimin e atij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që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ka kryer testimin.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dhuruesit e përjashtuar nga dhënia e gjakut duhet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regjistrohen</w:t>
      </w:r>
      <w:proofErr w:type="gramEnd"/>
      <w:r>
        <w:rPr>
          <w:rFonts w:ascii="Verdana" w:hAnsi="Verdana"/>
          <w:color w:val="000000"/>
          <w:sz w:val="17"/>
          <w:szCs w:val="17"/>
        </w:rPr>
        <w:t>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identiteti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datëlindja;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data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arsyeja e përjashtimit.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20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Personi i pajisur me autorizim duhet tþi ruajë të gjitha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dokumentet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rëndësishme sipas afateve të përcaktuara në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rregulloret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miratuara për këtë qëllim.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Quhen dokumente të rëndësishme: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dhënat për dhuruesit;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rezultatet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analizave laboratorike;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c) </w:t>
      </w:r>
      <w:proofErr w:type="gramStart"/>
      <w:r>
        <w:rPr>
          <w:rFonts w:ascii="Verdana" w:hAnsi="Verdana"/>
          <w:color w:val="000000"/>
          <w:sz w:val="17"/>
          <w:szCs w:val="17"/>
        </w:rPr>
        <w:t>regjistrimet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lidhur me marrjen e gjakut, kontrollin,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shpërndarjen</w:t>
      </w:r>
      <w:proofErr w:type="gramEnd"/>
      <w:r>
        <w:rPr>
          <w:rFonts w:ascii="Verdana" w:hAnsi="Verdana"/>
          <w:color w:val="000000"/>
          <w:sz w:val="17"/>
          <w:szCs w:val="17"/>
        </w:rPr>
        <w:t>, ruajtjen, dhënien e tij, eliminimin e gjakut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infektuar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ose produkteve të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Personi juridik që kryen transfuzione të gjakut ose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produkteve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tij te pacientët duhet të ruajë për 10 vjet të dhënat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identitetin dhe datëlindjen e personit që e mori, si dhe emrin,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etiketimin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origjinën e gjakut ose të produkteve të gjakut.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21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Personi që kryen marrjen e gjakut duhet të sigurohet për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identitetin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dhuruesit.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22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rast se personi që kryen marrjen ose dhënien e gjakut vëren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faktorë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që kërcënojnë shëndetin e atij që i jepet gjak, duhet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marrë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menjëherë masat e nevojshme dhe të informojë organet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kompetente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23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Dhënia e gjakut dhe e produkteve të tij bëhet në qendrat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spitalore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autorizuara nga ministri i Shëndetësisë dhe Mbrojtjes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Mjedisit.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Dhënia e gjakut bëhet vetëm pasi të jetë përcaktuar saktë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grupi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gjakut si dhe të gjitha provat e tjera, sipas rregulloreve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lastRenderedPageBreak/>
        <w:t>përkatëse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Dhënia e gjakut bëhet me përshkrim të mjekut dhe në prninë 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tij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24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Ministria e Shëndetësisë dhe Mbrojtjes së Mjedisit nxjerr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udhëzimet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nevojshme në zbatim të këtij ligj i.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Udhëzimet duhet të përcaktojnë: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1. Kërkesat lidhur me përshtatshmërinë e personave që japin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gjak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2. Mënyrën dhe personin që do të përcaktojë përshtatshmërinë.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3. Rregullat e fabrikimit.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4. Agjentët patogjenë ose treguesit e pranisë së tyre, mbi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cilët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kryhen ekzaminimet dhe testimet.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5. Etiketimin e gjakut dhe të produkteve të paqëndrueshme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tij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6. Kalimin </w:t>
      </w:r>
      <w:proofErr w:type="gramStart"/>
      <w:r>
        <w:rPr>
          <w:rFonts w:ascii="Verdana" w:hAnsi="Verdana"/>
          <w:color w:val="000000"/>
          <w:sz w:val="17"/>
          <w:szCs w:val="17"/>
        </w:rPr>
        <w:t>te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tretët dhe ruajtjen e dokumenteve gjatë kohës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që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ndërpritet veprimtaria dhe nuk është plotësuar afati i ruajtjes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tyre.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7. Detyrimet e personit të autorizuar për manipulimin me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gjakun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sipas nenit 5.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8. Procedurat e dhënies së autorizimit, kushtet e kualifikimit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profesional</w:t>
      </w:r>
      <w:proofErr w:type="gramEnd"/>
      <w:r>
        <w:rPr>
          <w:rFonts w:ascii="Verdana" w:hAnsi="Verdana"/>
          <w:color w:val="000000"/>
          <w:sz w:val="17"/>
          <w:szCs w:val="17"/>
        </w:rPr>
        <w:t>, kërkesat që duhet të plotësojë sistemi i sigurimit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cilësisë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farmaceutike, si dhe procedurat e pezullimit dhe heqjes së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autorizimit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9. Kushtet që lidhen me autorizimin për importimin e gjakut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produkteve të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10. Kushtet që lidhen me autorizimin për eksportimin e gjakut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lastRenderedPageBreak/>
        <w:t>dhe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produkteve të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11. Masa të tjera të veçanta sigurie për gjakun dhe produktet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IV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MANIPULIMI I TRANSPLANTEVE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25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Gjithë personat që kryejnë veprimtaritë e mëposhtme duhet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kërkojnë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autorizimin përkatës të Ministrisë së Shëndetësisë dhe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Mbrojtjes së Mjedisit: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heqje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transplanteve nga njeriu ose kafsha për tþi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transplantuar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te njeriu ose për tþua dhënë të tretëve për këtë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qëllim</w:t>
      </w:r>
      <w:proofErr w:type="gramEnd"/>
      <w:r>
        <w:rPr>
          <w:rFonts w:ascii="Verdana" w:hAnsi="Verdana"/>
          <w:color w:val="000000"/>
          <w:sz w:val="17"/>
          <w:szCs w:val="17"/>
        </w:rPr>
        <w:t>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ruajtje</w:t>
      </w:r>
      <w:proofErr w:type="gramEnd"/>
      <w:r>
        <w:rPr>
          <w:rFonts w:ascii="Verdana" w:hAnsi="Verdana"/>
          <w:color w:val="000000"/>
          <w:sz w:val="17"/>
          <w:szCs w:val="17"/>
        </w:rPr>
        <w:t>, importim, kalim të tretëve ose vendosje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transplantesh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26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Gjithë personat që kryejnë veprimtaritë e përmendura në nenin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25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duhet të sigurohen që organi, personi dhurues ose kurues nga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është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marrë transplanti, është testuar për prani të agjentëve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patogjenë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ose tregues të pranisë së këtyre agjentëve.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V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KONTROLLI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27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Ministria e Shëndetësisë dhe Mbrojtjes së Mjedisit kontrollon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zbatimin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dispozitave të këtij ligji dhe akteve të tjera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nënligjore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nëpërmjet shërbimit të inspektimit dhe laboratorëve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përcaktuar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prej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28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Organet e inspektimit kontrollojnë gjakun, produktet e gjakut,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transplantet</w:t>
      </w:r>
      <w:proofErr w:type="gramEnd"/>
      <w:r>
        <w:rPr>
          <w:rFonts w:ascii="Verdana" w:hAnsi="Verdana"/>
          <w:color w:val="000000"/>
          <w:sz w:val="17"/>
          <w:szCs w:val="17"/>
        </w:rPr>
        <w:t>, procedurën e marrjes së gjakut, procedurat 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fabrikimit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produkteve të gjakut, sistemin e sigurimit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cilësisë</w:t>
      </w:r>
      <w:proofErr w:type="gramEnd"/>
      <w:r>
        <w:rPr>
          <w:rFonts w:ascii="Verdana" w:hAnsi="Verdana"/>
          <w:color w:val="000000"/>
          <w:sz w:val="17"/>
          <w:szCs w:val="17"/>
        </w:rPr>
        <w:t>, lokalet, instalimet dhe mjetet e transportit.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Organet e inspektimit kanë të drejtë të marrin kampione për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verifikime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mëtejshme ose të ngarkojnë shërbimet e doganave për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marrë kampione pa shpërblim.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Organet e inspektimit kanë të drejtë, në kufirin e detyrave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përcaktuara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këtë ligj, të hyjnë në ndërtesa, ndërmarrje, lokale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mjete transporti.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29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Gjithë personat që manipulojnë gjakun, produktet e tij ose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transplantet</w:t>
      </w:r>
      <w:proofErr w:type="gramEnd"/>
      <w:r>
        <w:rPr>
          <w:rFonts w:ascii="Verdana" w:hAnsi="Verdana"/>
          <w:color w:val="000000"/>
          <w:sz w:val="17"/>
          <w:szCs w:val="17"/>
        </w:rPr>
        <w:t>, detyrohen të mos pengojnë shërbimin e inspektimit në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kryerjen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detyrave të tij, t'i japin informacionet e nevojshme dhe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tþi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lejojnë të shqyrtojë dokumentacionin.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30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1. Organet e inspektimit bllokojnë jakun, produktet e gjakut,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transplantet</w:t>
      </w:r>
      <w:proofErr w:type="gramEnd"/>
      <w:r>
        <w:rPr>
          <w:rFonts w:ascii="Verdana" w:hAnsi="Verdana"/>
          <w:color w:val="000000"/>
          <w:sz w:val="17"/>
          <w:szCs w:val="17"/>
        </w:rPr>
        <w:t>, procedurën e marrjes së gjakut, procedurat 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fabrikimit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produkteve të gjakut, sistemin e sigurimit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cilësisë</w:t>
      </w:r>
      <w:proofErr w:type="gramEnd"/>
      <w:r>
        <w:rPr>
          <w:rFonts w:ascii="Verdana" w:hAnsi="Verdana"/>
          <w:color w:val="000000"/>
          <w:sz w:val="17"/>
          <w:szCs w:val="17"/>
        </w:rPr>
        <w:t>, lokalet, instalimet dhe mjetet e transportit, të cilat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nuk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plotësojnë kërkesat e këtij ligji.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2. Organet e inspektimit urdhërojnë marrjen e masave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nevojshme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vendosin nëse objektet e bllokuara: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mund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përdoren në kushte të caktuara;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duhen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eliminuar nga personat përgjegjës;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c) </w:t>
      </w:r>
      <w:proofErr w:type="gramStart"/>
      <w:r>
        <w:rPr>
          <w:rFonts w:ascii="Verdana" w:hAnsi="Verdana"/>
          <w:color w:val="000000"/>
          <w:sz w:val="17"/>
          <w:szCs w:val="17"/>
        </w:rPr>
        <w:t>duhen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konfiskuar dhe eliminuar me shpenzimet e personave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përgjegjës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3. Organet e inspektimit mund të pezullojnë përfundimisht ose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një afat të caktuar procedurat e marrjes së gjakut, procedurat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fabrikimit të produkteve të gjakut, si dhe përdorimin e lokaleve,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instalimeve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ose mjeteve të transportit.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4. Në rast se kushtet në një objekt vënë në rrezik direkt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shëndetin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publik, organet e inspektimit mund të urdhërojnë mbylljen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menjëhershme të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5. Përgjegjësia për shkeljen e dispozitave të këtij ligji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përcaktohet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aktet nënligjore dhe rregulloret e miratuara në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zbatim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tij.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31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Organet e inspektimit sekuestrojnë gjakun, produktet e tij ose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bllokuara në rastet kur kjo masë është e nevojshme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mbrojtjen e shëndetit.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Ato mund të urdhërojnë dorëzimin zyrtar të produkteve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sekuestruara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rast se rreziqe të veçanta e bëjnë të nevojshme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këtë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masë.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32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Personat e ngarkuar në zbatimin e këtij ligji janë të detyruar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ruajnë sekretin e mësuar gjatë kryerjes së veprimtarive ose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ushtrimit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detyrës.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VI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SANKSIONE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33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Shkelj </w:t>
      </w:r>
      <w:proofErr w:type="gramStart"/>
      <w:r>
        <w:rPr>
          <w:rFonts w:ascii="Verdana" w:hAnsi="Verdana"/>
          <w:color w:val="000000"/>
          <w:sz w:val="17"/>
          <w:szCs w:val="17"/>
        </w:rPr>
        <w:t>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dispozitave të këtij ligji, kur nuk përbën vepër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penale</w:t>
      </w:r>
      <w:proofErr w:type="gramEnd"/>
      <w:r>
        <w:rPr>
          <w:rFonts w:ascii="Verdana" w:hAnsi="Verdana"/>
          <w:color w:val="000000"/>
          <w:sz w:val="17"/>
          <w:szCs w:val="17"/>
        </w:rPr>
        <w:t>, dënohet nga organet e inspektimit me gjobë nga 10 mijë deri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100 mijë lekë: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mosmarrja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masave të nevojshme për të shmagur rrezikimin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shëndetit të personave që janë objekt i manipulimeve me gjakun,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produktet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tij ose transplantet (neni 13, 17);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moskryerja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testimeve të gjakut, produkteve të tij ose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transplanteve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evidencimin e agjentëve patogjenë (neni 16);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c) </w:t>
      </w:r>
      <w:proofErr w:type="gramStart"/>
      <w:r>
        <w:rPr>
          <w:rFonts w:ascii="Verdana" w:hAnsi="Verdana"/>
          <w:color w:val="000000"/>
          <w:sz w:val="17"/>
          <w:szCs w:val="17"/>
        </w:rPr>
        <w:t>kryerja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manipulimeve pa autorizimin përkatës (neni 11)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ç) </w:t>
      </w:r>
      <w:proofErr w:type="gramStart"/>
      <w:r>
        <w:rPr>
          <w:rFonts w:ascii="Verdana" w:hAnsi="Verdana"/>
          <w:color w:val="000000"/>
          <w:sz w:val="17"/>
          <w:szCs w:val="17"/>
        </w:rPr>
        <w:t>fabrikimi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ruajtja e produkteve të gjakut në kundërshtim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rregullat dhe udhëzimet përkatëse (neni 15);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d) </w:t>
      </w:r>
      <w:proofErr w:type="gramStart"/>
      <w:r>
        <w:rPr>
          <w:rFonts w:ascii="Verdana" w:hAnsi="Verdana"/>
          <w:color w:val="000000"/>
          <w:sz w:val="17"/>
          <w:szCs w:val="17"/>
        </w:rPr>
        <w:t>etiketimi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parregullt i gjakut ose produkteve të tij (neni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18);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</w:t>
      </w:r>
      <w:proofErr w:type="gramEnd"/>
      <w:r>
        <w:rPr>
          <w:rFonts w:ascii="Verdana" w:hAnsi="Verdana"/>
          <w:color w:val="000000"/>
          <w:sz w:val="17"/>
          <w:szCs w:val="17"/>
        </w:rPr>
        <w:t>) shkelja e dispozitave të parashikuara në nenet 13, 14, 20;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e) </w:t>
      </w:r>
      <w:proofErr w:type="gramStart"/>
      <w:r>
        <w:rPr>
          <w:rFonts w:ascii="Verdana" w:hAnsi="Verdana"/>
          <w:color w:val="000000"/>
          <w:sz w:val="17"/>
          <w:szCs w:val="17"/>
        </w:rPr>
        <w:t>mosbashkëpunimi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me organet e inspektimit (neni 29) dhe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mosruajtja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sekretit (neni 32);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ë) </w:t>
      </w:r>
      <w:proofErr w:type="gramStart"/>
      <w:r>
        <w:rPr>
          <w:rFonts w:ascii="Verdana" w:hAnsi="Verdana"/>
          <w:color w:val="000000"/>
          <w:sz w:val="17"/>
          <w:szCs w:val="17"/>
        </w:rPr>
        <w:t>moszbatimi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detyrave të lëna nga organet e inspektimit.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34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Ankimi kundër vendimeve të organit të inspektimit dhe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ekzekutimi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vendimeve bëhet sipas ligjit nr.7697, datë 7.4.1993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"Për kundërvajtjet administrative".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35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ligjin nr.7761, datë 19.10.1993 "Për parandalimin dhe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luftimin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sëmundjeve ngjitëse", pika 5 e nenit 29, si dhe gjithë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dispozitat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tjera që bien në kundërshtim me këtë ligj,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shfuqizohen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36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 hyn në fuqi 15 ditë pas shpalljes në Fletoren Zyrtare.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Shpallur me dekretin nr.1308, datë 30.11.1995 të Presidentit të</w:t>
      </w:r>
    </w:p>
    <w:p w:rsidR="000A6990" w:rsidRDefault="000A6990" w:rsidP="000A6990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Republikës së Shqipërisë, Sali Berisha</w:t>
      </w:r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90"/>
    <w:rsid w:val="000A6990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451D25-3441-41C2-AC4C-26C792BE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6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2020-05-22T07:18:00Z</dcterms:created>
  <dcterms:modified xsi:type="dcterms:W3CDTF">2020-05-22T07:19:00Z</dcterms:modified>
</cp:coreProperties>
</file>